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1B" w:rsidRPr="00D1361B" w:rsidRDefault="00D1361B" w:rsidP="00D1361B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D1361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1361B" w:rsidRDefault="00D1361B" w:rsidP="00D1361B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4B6">
        <w:rPr>
          <w:rFonts w:ascii="Times New Roman" w:hAnsi="Times New Roman"/>
          <w:sz w:val="24"/>
          <w:szCs w:val="24"/>
          <w:lang w:eastAsia="ru-RU"/>
        </w:rPr>
        <w:t xml:space="preserve">к Приказу Министерства </w:t>
      </w:r>
    </w:p>
    <w:p w:rsidR="00D1361B" w:rsidRDefault="00D1361B" w:rsidP="00D1361B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4B6">
        <w:rPr>
          <w:rFonts w:ascii="Times New Roman" w:hAnsi="Times New Roman"/>
          <w:sz w:val="24"/>
          <w:szCs w:val="24"/>
          <w:lang w:eastAsia="ru-RU"/>
        </w:rPr>
        <w:t xml:space="preserve">здравоохранения </w:t>
      </w:r>
      <w:proofErr w:type="gramStart"/>
      <w:r w:rsidRPr="00BC64B6">
        <w:rPr>
          <w:rFonts w:ascii="Times New Roman" w:hAnsi="Times New Roman"/>
          <w:sz w:val="24"/>
          <w:szCs w:val="24"/>
          <w:lang w:eastAsia="ru-RU"/>
        </w:rPr>
        <w:t>Донецкой</w:t>
      </w:r>
      <w:proofErr w:type="gramEnd"/>
      <w:r w:rsidRPr="00BC64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361B" w:rsidRDefault="00D1361B" w:rsidP="00D1361B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4B6">
        <w:rPr>
          <w:rFonts w:ascii="Times New Roman" w:hAnsi="Times New Roman"/>
          <w:sz w:val="24"/>
          <w:szCs w:val="24"/>
          <w:lang w:eastAsia="ru-RU"/>
        </w:rPr>
        <w:t>Народной Республики</w:t>
      </w:r>
    </w:p>
    <w:p w:rsidR="0046433C" w:rsidRDefault="00D1361B" w:rsidP="00D1361B">
      <w:pPr>
        <w:widowControl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4B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E62B9" w:rsidRPr="00FE62B9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04 </w:t>
      </w:r>
      <w:r w:rsidR="00FE62B9" w:rsidRPr="00FE62B9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FE62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BC64B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E62B9" w:rsidRPr="00FE62B9">
        <w:rPr>
          <w:rFonts w:ascii="Times New Roman" w:hAnsi="Times New Roman"/>
          <w:sz w:val="24"/>
          <w:szCs w:val="24"/>
          <w:u w:val="single"/>
          <w:lang w:eastAsia="ru-RU"/>
        </w:rPr>
        <w:t>1753</w:t>
      </w:r>
    </w:p>
    <w:p w:rsidR="0046433C" w:rsidRDefault="0046433C" w:rsidP="004643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225" w:rsidRDefault="00C53225" w:rsidP="004643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745" w:rsidRPr="00FC552B" w:rsidRDefault="00615745" w:rsidP="0046433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05B" w:rsidRPr="00615745" w:rsidRDefault="0064205B" w:rsidP="0064205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615745">
        <w:rPr>
          <w:rFonts w:ascii="Times New Roman" w:hAnsi="Times New Roman"/>
          <w:b/>
          <w:sz w:val="28"/>
          <w:szCs w:val="28"/>
          <w:lang w:eastAsia="ru-RU"/>
        </w:rPr>
        <w:t xml:space="preserve">Комплексный план мероприятий </w:t>
      </w:r>
    </w:p>
    <w:p w:rsidR="0064205B" w:rsidRPr="00615745" w:rsidRDefault="0064205B" w:rsidP="00642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745">
        <w:rPr>
          <w:rFonts w:ascii="Times New Roman" w:hAnsi="Times New Roman"/>
          <w:b/>
          <w:sz w:val="28"/>
          <w:szCs w:val="28"/>
          <w:lang w:eastAsia="ru-RU"/>
        </w:rPr>
        <w:t xml:space="preserve">по профилактике гриппа и острых респираторных вирусных инфекций </w:t>
      </w:r>
    </w:p>
    <w:p w:rsidR="00C8028D" w:rsidRDefault="00886394" w:rsidP="00642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745">
        <w:rPr>
          <w:rFonts w:ascii="Times New Roman" w:hAnsi="Times New Roman"/>
          <w:b/>
          <w:sz w:val="28"/>
          <w:szCs w:val="28"/>
          <w:lang w:eastAsia="ru-RU"/>
        </w:rPr>
        <w:t xml:space="preserve">в Донецкой Народной Республике в эпидемическом сезоне </w:t>
      </w:r>
    </w:p>
    <w:p w:rsidR="00886394" w:rsidRPr="00615745" w:rsidRDefault="00886394" w:rsidP="00642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15745">
        <w:rPr>
          <w:rFonts w:ascii="Times New Roman" w:hAnsi="Times New Roman"/>
          <w:b/>
          <w:sz w:val="28"/>
          <w:szCs w:val="28"/>
          <w:lang w:eastAsia="ru-RU"/>
        </w:rPr>
        <w:t>2019 – 2020 годов</w:t>
      </w:r>
    </w:p>
    <w:tbl>
      <w:tblPr>
        <w:tblpPr w:leftFromText="180" w:rightFromText="180" w:vertAnchor="text" w:horzAnchor="margin" w:tblpXSpec="center" w:tblpY="78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667"/>
        <w:gridCol w:w="193"/>
        <w:gridCol w:w="1638"/>
        <w:gridCol w:w="2439"/>
      </w:tblGrid>
      <w:tr w:rsidR="00F96FE3" w:rsidRPr="001D3AE0" w:rsidTr="001930B9">
        <w:tc>
          <w:tcPr>
            <w:tcW w:w="981" w:type="dxa"/>
          </w:tcPr>
          <w:p w:rsidR="00F96FE3" w:rsidRPr="001D3AE0" w:rsidRDefault="00F96FE3" w:rsidP="00F96FE3">
            <w:pPr>
              <w:tabs>
                <w:tab w:val="left" w:pos="631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gridSpan w:val="2"/>
          </w:tcPr>
          <w:p w:rsidR="00F96FE3" w:rsidRPr="001D3AE0" w:rsidRDefault="00F96FE3" w:rsidP="00F96FE3">
            <w:pPr>
              <w:tabs>
                <w:tab w:val="left" w:pos="631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8" w:type="dxa"/>
          </w:tcPr>
          <w:p w:rsidR="00F96FE3" w:rsidRPr="001D3AE0" w:rsidRDefault="00F96FE3" w:rsidP="00F96FE3">
            <w:pPr>
              <w:tabs>
                <w:tab w:val="left" w:pos="631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39" w:type="dxa"/>
          </w:tcPr>
          <w:p w:rsidR="00F96FE3" w:rsidRPr="001D3AE0" w:rsidRDefault="00F96FE3" w:rsidP="00F96FE3">
            <w:pPr>
              <w:tabs>
                <w:tab w:val="left" w:pos="631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96FE3" w:rsidRPr="001D3AE0" w:rsidTr="00F96FE3">
        <w:tc>
          <w:tcPr>
            <w:tcW w:w="9918" w:type="dxa"/>
            <w:gridSpan w:val="5"/>
          </w:tcPr>
          <w:p w:rsidR="00F96FE3" w:rsidRPr="001D3AE0" w:rsidRDefault="00F96FE3" w:rsidP="00F96FE3">
            <w:pPr>
              <w:tabs>
                <w:tab w:val="left" w:pos="631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Предэпидемический</w:t>
            </w:r>
            <w:proofErr w:type="spellEnd"/>
            <w:r w:rsidRPr="001D3A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(откорректировать) и представи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>ть на утверждение в городские/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районные администрации территориальные планы мероприятий по 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готовности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к эп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идемии гриппа с учетом текущей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и прогнозируемой эпидемической ситуации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2019г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управлений/отделов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Главные государственные санитарные врачи городов и районов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повестку для рассмотрения на аппаратных совещаниях </w:t>
            </w:r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гор</w:t>
            </w:r>
            <w:r w:rsidR="0046433C">
              <w:rPr>
                <w:rFonts w:ascii="Times New Roman" w:hAnsi="Times New Roman"/>
                <w:sz w:val="24"/>
                <w:szCs w:val="24"/>
                <w:lang w:eastAsia="ru-RU"/>
              </w:rPr>
              <w:t>од-</w:t>
            </w:r>
            <w:proofErr w:type="spellStart"/>
            <w:r w:rsidR="0046433C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/рай</w:t>
            </w:r>
            <w:r w:rsidR="0046433C">
              <w:rPr>
                <w:rFonts w:ascii="Times New Roman" w:hAnsi="Times New Roman"/>
                <w:sz w:val="24"/>
                <w:szCs w:val="24"/>
                <w:lang w:eastAsia="ru-RU"/>
              </w:rPr>
              <w:t>онных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администраций вопрос о состоянии заболеваемости гриппом и </w:t>
            </w:r>
            <w:r w:rsidR="000F1D37">
              <w:rPr>
                <w:rFonts w:ascii="Times New Roman" w:hAnsi="Times New Roman"/>
                <w:sz w:val="24"/>
                <w:szCs w:val="24"/>
                <w:lang w:eastAsia="ru-RU"/>
              </w:rPr>
              <w:t>острыми вирусными респираторными инфекциями</w:t>
            </w:r>
            <w:r w:rsidR="00B047B9"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>ОРВИ</w:t>
            </w:r>
            <w:r w:rsidR="00B047B9"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городах и районах, готовности всех служб к работе в условиях эпидемии гриппа, в случае осложнения ситуации инициировать внеплановые заседания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До 01 декабря 2019г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далее по ситуации</w:t>
            </w:r>
          </w:p>
        </w:tc>
        <w:tc>
          <w:tcPr>
            <w:tcW w:w="2439" w:type="dxa"/>
            <w:vAlign w:val="center"/>
          </w:tcPr>
          <w:p w:rsidR="00F96FE3" w:rsidRPr="001D3AE0" w:rsidRDefault="001930B9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управлений/отделов </w:t>
            </w:r>
            <w:r w:rsidR="00F96FE3"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96FE3"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Главные государственные санитарные врачи городов и районов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и утвердить планы развертывания дополнительных коек в стационарных отделениях учреждений здравоохранения городов и районов на случай высокого уровня заболеваемости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2019г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   управлений/отделов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расчеты потребности профилактических, лечебных, диагностических препаратов, оборудования, средств индивидуальной защиты, дезинфицирующих и других материальных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 обеспечения лечебно-диагностических и профилактических мероприятий.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 2019г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Главные врачи  учреждений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здравоохранения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и своевременно пополнять неснижаемый запас основных химиопрофилактических, </w:t>
            </w:r>
            <w:proofErr w:type="spellStart"/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химиотерапев</w:t>
            </w:r>
            <w:r w:rsidR="004643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proofErr w:type="gram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средств, </w:t>
            </w:r>
            <w:proofErr w:type="spell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средств, используемых для профилактики, лечения, диагностики гриппа и ОРВИ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highlight w:val="yellow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врачи  учреждений здравоохранения  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B047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Представить для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рассмотрения главам городских/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администраций вопрос о возможности, в случае необходимости, выделения лечебно-профилактическим учреждениям от предприятий, учреждений, организаций дополнительных единиц транспорта для обслуживания больных на дому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highlight w:val="yellow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До 10.11.2019г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управлений/отделов    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46433C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дополнительные занятия с медицинским персоналом по клинике, диагностике, профилактике, лечению гриппа, организации профилактических и противоэпидемических мероприятий в очагах заболеваний, обратив особое внимание на подготовку молодых специалистов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До 20 ноября 2019г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0F1D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Внедрять в работу методические рекомендации, алгоритмы действий, разработанные Всемирной Организацией Здравоохранения, М</w:t>
            </w:r>
            <w:r w:rsidR="000F1D37">
              <w:rPr>
                <w:rFonts w:ascii="Times New Roman" w:hAnsi="Times New Roman"/>
                <w:sz w:val="24"/>
                <w:szCs w:val="24"/>
                <w:lang w:eastAsia="ru-RU"/>
              </w:rPr>
              <w:t>инистерством здравоохранения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D37">
              <w:rPr>
                <w:rFonts w:ascii="Times New Roman" w:hAnsi="Times New Roman"/>
                <w:sz w:val="24"/>
                <w:szCs w:val="24"/>
                <w:lang w:eastAsia="ru-RU"/>
              </w:rPr>
              <w:t>Донецкой Народной Республики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диагностике, лечению, профилактике гриппа и </w:t>
            </w:r>
            <w:proofErr w:type="spellStart"/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</w:t>
            </w:r>
            <w:r w:rsidR="000F1D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гическому</w:t>
            </w:r>
            <w:proofErr w:type="spellEnd"/>
            <w:proofErr w:type="gram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надзору за гриппом и ОРВИ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 специфическую профилактику гриппа среди населения, в первую очередь категорий</w:t>
            </w:r>
            <w:r w:rsidR="004643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относящихся к группам высокого риска заражения (медицинский персонал, работники детских и образовательных учреждений, сферы обслуживания, транспорта) и высокого риска неблагоприятных последствий заболевания гриппом (лица старше 60 лет, дети и взрослые, страдающие хроническими заболеваниями, беременные) с максимальным охватом прививками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подлежащих контингентов </w:t>
            </w:r>
            <w:proofErr w:type="gramEnd"/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Октябрь-ноябрь 2019г.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вопросы проведения предсезонной иммунизации населения против гриппа, развития эпидемической ситуации, готовности учреждений здравоохранении к оказанию мед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ицинской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помощи больным гриппом и ОРВИ на оперативных совещаниях санитарно-эпидемиологической службы, медицинских советах учреждений здравоохранения для принятия мер, информир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>овать руководителей городских/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администраций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государственные санитарные врачи городов и районов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Главные врачи  учреждений здравоохранения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D05F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выполнения запланированных объемов иммунизации, а также требований к транспортировке, хранению вакцины, проведению профилактических прививок, их учета и эпидемиологического надзора за возможными поствакцинальными реакциями и осложнениями, в соответствии с приказами Министерства здравоохранения Д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онецкой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ародной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13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 № </w:t>
            </w:r>
            <w:r w:rsidR="00D05F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  <w:r w:rsidR="00D05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календаря профилактических прививок по эпидемическим показаниям и порядка их проведения» (зарегистрирован в Министерстве юстиции Донецкой Народной</w:t>
            </w:r>
            <w:proofErr w:type="gramEnd"/>
            <w:r w:rsidR="00D05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5F3D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06 июля 2017 года, регистрационный №2092)</w:t>
            </w:r>
            <w:r w:rsidR="001D058A">
              <w:rPr>
                <w:rFonts w:ascii="Times New Roman" w:hAnsi="Times New Roman"/>
                <w:sz w:val="24"/>
                <w:szCs w:val="24"/>
                <w:lang w:eastAsia="ru-RU"/>
              </w:rPr>
              <w:t>, Министерства охраны здоровья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Украины от 16 сентября 2011 № 595</w:t>
            </w:r>
            <w:r w:rsidR="00D05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порядке проведения профилактических прививок и контроле качества и оборота медицинских иммунобиологических препаратов»</w:t>
            </w:r>
            <w:r w:rsidR="00D05F3D" w:rsidRPr="00D05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3DFC">
              <w:rPr>
                <w:rFonts w:ascii="Times New Roman" w:hAnsi="Times New Roman"/>
                <w:sz w:val="24"/>
                <w:szCs w:val="24"/>
                <w:lang w:eastAsia="ru-RU"/>
              </w:rPr>
              <w:t>(согласно части 2 статьи 86 Конституции Донецкой Народной Республики)</w:t>
            </w:r>
            <w:proofErr w:type="gramEnd"/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Главные государственные санитарные врачи городов и районов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085BF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данные о проведенных прививках против гриппа и возникших неблагоприятных последствиях после иммунизации в соответству</w:t>
            </w:r>
            <w:r w:rsidR="00085BFE">
              <w:rPr>
                <w:rFonts w:ascii="Times New Roman" w:hAnsi="Times New Roman"/>
                <w:sz w:val="24"/>
                <w:szCs w:val="24"/>
                <w:lang w:eastAsia="ru-RU"/>
              </w:rPr>
              <w:t>ющую медицинскую документацию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отчётные статистические формы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еженедельный мониторинг заболеваемости гриппом и ОРВИ, выполнения планов иммунизации против гриппа, результатов лабораторных исследований, осуществления профилактических, противоэпидемических,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 ограничительных, мероприятий и оперативное информирование </w:t>
            </w:r>
            <w:r w:rsidR="00196C4B"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территориальных центров Республиканского центра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 (далее - </w:t>
            </w:r>
            <w:r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 учреждений госсанэпидслужбы</w:t>
            </w:r>
            <w:r w:rsidR="00196C4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Главные государственные санитарные врачи городов и районов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оперативный анализ эпидемиологической ситуации по гриппу и ОРВИ, своевременно корректировать и вводить дополнительные профилактические и противоэпидемические мероприятия, в том числе ограничительные, с целью предупреждения эпидемического распространения заболеваемости 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Донецкой Народной Республики, Главные государственные санитарные врачи городов и районов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7B46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обобщение и анализ данных о ходе предсезонной иммунизации против гриппа с информированием Министерства здравоохранения Д</w:t>
            </w:r>
            <w:r w:rsidR="00FE1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онецкой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E1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ародной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E1BAD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B468F">
              <w:rPr>
                <w:rFonts w:ascii="Times New Roman" w:hAnsi="Times New Roman"/>
                <w:sz w:val="24"/>
                <w:szCs w:val="24"/>
                <w:lang w:eastAsia="ru-RU"/>
              </w:rPr>
              <w:t>отделов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/управлений здравоохранения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 2019г.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Донецкой Народной Республики, Главные государственные санитарные врачи городов и районов    </w:t>
            </w:r>
          </w:p>
        </w:tc>
      </w:tr>
      <w:tr w:rsidR="00F96FE3" w:rsidRPr="001D3AE0" w:rsidTr="00F96FE3">
        <w:tc>
          <w:tcPr>
            <w:tcW w:w="9918" w:type="dxa"/>
            <w:gridSpan w:val="5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Эпидемический период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санитарно-гигиенического и противоэпидемического режима в   учреждениях здравоохранения. Информир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>овать руководителей городских/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администраций о начале эпидемического подъёма заболеваемости гриппом и ОРВИ, развитии эпид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емической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и проводимых профилактических мероприятиях 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государственные санитарные врачи городов и районов   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своевременное в необходимом объёме оказание медицинской помощи населению на дому, в амбулаториях и стационарных отделениях учреждений здравоохранения в период подъёма заболеваемости гриппом и ОРВИ, при необходимости продлить время работы учреждений здравоохранения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своевременную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госпитализацию пациентов с тяжёлым клиническим течением и осложнёнными формами гриппа и ОРВИ, а также по социальным показаниям 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39" w:type="dxa"/>
            <w:vAlign w:val="center"/>
          </w:tcPr>
          <w:p w:rsidR="00F96FE3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 экстренной медицинской помощи и медицины катастроф ДНР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96FE3" w:rsidRPr="0064205B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врачи   учреждений здравоохранения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Строго выполнять санитарно-гигиенические требования и противоэпидемические мероприятия, направленные на недопущение заноса и внутрибольничного распространения респираторных вирусных инфекций в учреждениях здравоохранения 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регистрации летальных исходов от гриппа и его осложнений проводить комиссионное расследование каждого случая, с целью установления причин и факторов, обусловивших летальный исход, с информированием </w:t>
            </w:r>
            <w:r w:rsidR="00085B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территориальных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учреждений </w:t>
            </w:r>
            <w:r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>госсанэпидслужбы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, принять меры по снижению и недопущению летальных случаев гриппа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санитарно-гигиенического и противоэпидемического режимов в образовательных организациях, учреждениях соц</w:t>
            </w:r>
            <w:r w:rsidR="008C7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иальной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защиты и здравоохранения. В период эпид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емического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подъёма заболеваемости гриппом и ОРВИ вводить противоэпидемические, в том числе ограничительные, мероприятия при регистрации более 20% отсутствующих в коллективе по причине заболеваемости вирусными респираторными инфекциями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государственные санитарные врачи городов и районов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Руководители   управлений/отделов   здравоохранения</w:t>
            </w:r>
            <w:r w:rsidR="001930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Главные врачи  учреждений здравоохранения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еженедельный (в период эпидемии ежедневный) мониторинг заболеваемости гриппом и ОРВИ и передачу информации в </w:t>
            </w:r>
            <w:r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</w:t>
            </w:r>
            <w:r w:rsidR="00085BFE" w:rsidRPr="00085BFE">
              <w:rPr>
                <w:rFonts w:ascii="Times New Roman" w:hAnsi="Times New Roman"/>
                <w:sz w:val="24"/>
                <w:szCs w:val="24"/>
                <w:lang w:eastAsia="ru-RU"/>
              </w:rPr>
              <w:t>альные учреждения госсанэпидслужбы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 (ежедневно)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67" w:type="dxa"/>
            <w:vAlign w:val="center"/>
          </w:tcPr>
          <w:p w:rsidR="00F96FE3" w:rsidRPr="00F94CDD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обобщение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данных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из учреждений здравоохранения городо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и районов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мониторинга за состоянием заболеваемости гриппом и ОРВИ, выполнением планов иммуниз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 против гриппа, результатами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лабораторных исследований, осуще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</w:t>
            </w:r>
            <w:r w:rsidR="0042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ением противоэпидемических, в том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B047B9">
              <w:rPr>
                <w:rFonts w:ascii="Times New Roman" w:hAnsi="Times New Roman"/>
                <w:sz w:val="24"/>
                <w:szCs w:val="24"/>
                <w:lang w:eastAsia="ru-RU"/>
              </w:rPr>
              <w:t>исле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ограничительных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своевременное информирование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Республиканского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санитарно-эпидемиологического надзора Государственной санитарно-</w:t>
            </w:r>
            <w:proofErr w:type="spell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</w:t>
            </w:r>
            <w:proofErr w:type="spellEnd"/>
            <w:r w:rsidR="00CE3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</w:t>
            </w:r>
            <w:proofErr w:type="spellEnd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 Министерства здравоохранения Донецкой Народной Республики (далее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РЦ СЭН ГСЭС МЗ ДНР) в установленном порядке</w:t>
            </w:r>
            <w:proofErr w:type="gramEnd"/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5C500D" w:rsidRDefault="00F96FE3" w:rsidP="00F96F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 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городов и районов</w:t>
            </w:r>
          </w:p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внесение данных о прививках против гриппа в статистические талоны, при обращении больных в учреждение здравоохранении за медпомощью и установлении диагноза «грипп»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врачи   учреждений здравоохранения</w:t>
            </w:r>
          </w:p>
        </w:tc>
      </w:tr>
      <w:tr w:rsidR="00F96FE3" w:rsidRPr="001D3AE0" w:rsidTr="001930B9">
        <w:trPr>
          <w:trHeight w:val="2974"/>
        </w:trPr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мониторинг заболеваемости среди привитых против гриппа контингентов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роводить эпидемиологическое расследование случаев гриппа у привитых с анализом причин возникновения заболевания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предоставлением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РЦСЭН ГСЭС МЗ ДНР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регистрации заболеваемости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</w:t>
            </w:r>
          </w:p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 целью изучения и оценки эпидемиологической эффективности вакцинопрофилактики гриппа в сезоне 2019-2020гг. провести анализ заболеваемости гриппом среди привитого и не привитого населения, заключительную информацию представить в РЦСЭН ГСЭС МЗ ДНР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До 20.05.2019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качественный своевременный отбор и направление (по согласованию) в вирусологическую лабораторию РЦСЭН ГСЭС МЗ ДНР образцов материала от больных (смывы с носоглотки и парные сыворотки крови) для определения актуальных респираторных вирусов и обеспечения качественного вирусологического мониторинга 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управлений/отделов  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 учреждений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текущий вирусологический мониторинг циркуляции возбудителей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гриппа и ОРВИ, серологический контроль состояния коллективного иммунитета среди различных групп населения, анализировать данные мониторинговых исследований, результаты анализа применять для оценки эпид</w:t>
            </w:r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емической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и составления прогноза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8359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Еженедельно, в течение </w:t>
            </w:r>
            <w:proofErr w:type="spellStart"/>
            <w:proofErr w:type="gramStart"/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эпид</w:t>
            </w:r>
            <w:r w:rsidR="008359F7">
              <w:rPr>
                <w:rFonts w:ascii="Times New Roman" w:hAnsi="Times New Roman"/>
                <w:sz w:val="24"/>
                <w:szCs w:val="24"/>
                <w:lang w:eastAsia="ru-RU"/>
              </w:rPr>
              <w:t>емичес</w:t>
            </w:r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="00F866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сезона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Руководители   управлений/отделов  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врачи   учреждений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 </w:t>
            </w:r>
          </w:p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F530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Обесп</w:t>
            </w:r>
            <w:r w:rsidR="001A6CB0">
              <w:rPr>
                <w:rFonts w:ascii="Times New Roman" w:hAnsi="Times New Roman"/>
                <w:sz w:val="24"/>
                <w:szCs w:val="24"/>
                <w:lang w:eastAsia="ru-RU"/>
              </w:rPr>
              <w:t>ечить необходимый уровень оснаще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нности вирусологической лаборатории РЦСЭН ГСЭС МЗ ДНР диагностическими препаратами для проведения расшифровки этиологии и идентифик</w:t>
            </w:r>
            <w:r w:rsidR="00F53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ации вирусов гриппа и ОРВИ, в том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F530BF">
              <w:rPr>
                <w:rFonts w:ascii="Times New Roman" w:hAnsi="Times New Roman"/>
                <w:sz w:val="24"/>
                <w:szCs w:val="24"/>
                <w:lang w:eastAsia="ru-RU"/>
              </w:rPr>
              <w:t>исле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экспресс методами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ДНР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E27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вирусологические исследования биологического материала от больных гриппом, направленного учреждениями здравоохранения, информирование </w:t>
            </w:r>
            <w:r w:rsidR="00720BB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 здравоохранения Донецкой Народной Республики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исследований. Оказывать практическую и методическую помощь учреждениям здравоохранения в проведении лабораторной диагностики гриппа и ОРВИ 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ДНР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2.16. </w:t>
            </w:r>
          </w:p>
        </w:tc>
        <w:tc>
          <w:tcPr>
            <w:tcW w:w="4667" w:type="dxa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санитарно-эпидемиологическое расследование летальных исходов от гриппа и его осложнений, групповых очагов и вспышек гриппоподобных заболеваний, в первую очередь в организованных коллективах, с забором материала для идентификации возбудителя и этиологической расшифровки заболеваний гриппом и ОРВИ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CA418C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государственные санитарные врачи городов и районов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   управлений/отделов   </w:t>
            </w:r>
          </w:p>
          <w:p w:rsidR="00F96FE3" w:rsidRPr="001D3AE0" w:rsidRDefault="00CA418C" w:rsidP="00CA418C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F96FE3"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дравоохранения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96FE3"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667" w:type="dxa"/>
            <w:vAlign w:val="center"/>
          </w:tcPr>
          <w:p w:rsidR="00F96FE3" w:rsidRPr="006D1058" w:rsidRDefault="00F96FE3" w:rsidP="006D10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D1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предоставление внеочередных донесений о выявлении групповых (вспышечных) заболеваний и случаев летальности от гриппа и ОРВИ. При регистрации в коллективах 20 % и более заболевших от численности коллектива, своевременно направлять предложения в </w:t>
            </w:r>
            <w:r w:rsidR="006D1058" w:rsidRPr="006D105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городские/районные администрации</w:t>
            </w:r>
            <w:r w:rsidRPr="006D10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введении ограничительных мероприятий и незамедлительно информировать РЦСЭН ГСЭС МЗ ДНР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1D3AE0" w:rsidRDefault="00F96FE3" w:rsidP="009F4F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2-х часов после установления диагноза по телефону, далее письменно,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приказу М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инистерства </w:t>
            </w:r>
            <w:proofErr w:type="spellStart"/>
            <w:proofErr w:type="gramStart"/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онецкой 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ародной 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21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2019 г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  <w:r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68</w:t>
            </w:r>
            <w:r w:rsidR="009F4F18" w:rsidRP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внеоче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редных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донесе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чрез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вычайных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туациях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Минис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терстве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юсти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Донецкой Народной Рес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пу</w:t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блики </w:t>
            </w:r>
            <w:r w:rsidR="005571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F4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 февраля 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557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</w:t>
            </w:r>
            <w:r w:rsidR="00D835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B97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2987)</w:t>
            </w:r>
          </w:p>
        </w:tc>
        <w:tc>
          <w:tcPr>
            <w:tcW w:w="2439" w:type="dxa"/>
            <w:vAlign w:val="center"/>
          </w:tcPr>
          <w:p w:rsidR="00F96FE3" w:rsidRPr="002A5AB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   управлений/отделов  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государственные санитарные врачи городов и районов  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2A5AB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4667" w:type="dxa"/>
            <w:vAlign w:val="center"/>
          </w:tcPr>
          <w:p w:rsidR="00F96FE3" w:rsidRPr="002A5AB0" w:rsidRDefault="00F96FE3" w:rsidP="00447C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еженедельный (в период эпид</w:t>
            </w:r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емического подъёма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ежедневный) мониторинг заболеваемости гриппом и ОРВИ, обеспечить своевременное информирование М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инистерства здравоохранения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866C6">
              <w:rPr>
                <w:rFonts w:ascii="Times New Roman" w:hAnsi="Times New Roman"/>
                <w:sz w:val="24"/>
                <w:szCs w:val="24"/>
                <w:lang w:eastAsia="ru-RU"/>
              </w:rPr>
              <w:t>онецкой Народной Р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и Министерств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делам гражданской обороны и 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чрезвычайным ситуациям и ликвидации последствий стихийных бедствий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онецкой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ародной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C613B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Приказом </w:t>
            </w:r>
            <w:r w:rsidR="00447CCD">
              <w:t xml:space="preserve"> </w:t>
            </w:r>
            <w:r w:rsidR="00447CCD" w:rsidRPr="00447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по делам гражданской обороны и чрезвычайным ситуациям и ликвидации последствий стихийных бедствий Донецкой Народной Республики </w:t>
            </w:r>
            <w:r w:rsidR="00447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24 декабря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447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447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ода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404 </w:t>
            </w:r>
            <w:r w:rsidR="00447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Табеля срочных донесений» (зарегистрирован в Министерстве юстиции Донецкой Народной Республики 09 января 2019 года, регистрационный №2949)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при возникновении осложнений и чрезвычайных ситуаций</w:t>
            </w:r>
          </w:p>
        </w:tc>
        <w:tc>
          <w:tcPr>
            <w:tcW w:w="1831" w:type="dxa"/>
            <w:gridSpan w:val="2"/>
            <w:vAlign w:val="center"/>
          </w:tcPr>
          <w:p w:rsidR="00F96FE3" w:rsidRPr="002A5AB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При осложнении эпид</w:t>
            </w:r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емической </w:t>
            </w: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2439" w:type="dxa"/>
            <w:vAlign w:val="center"/>
          </w:tcPr>
          <w:p w:rsidR="00F96FE3" w:rsidRPr="002A5AB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AB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ДНР</w:t>
            </w:r>
          </w:p>
        </w:tc>
      </w:tr>
      <w:tr w:rsidR="00F96FE3" w:rsidRPr="001D3AE0" w:rsidTr="00F96FE3">
        <w:tc>
          <w:tcPr>
            <w:tcW w:w="9918" w:type="dxa"/>
            <w:gridSpan w:val="5"/>
          </w:tcPr>
          <w:p w:rsidR="00F96FE3" w:rsidRPr="001D3AE0" w:rsidRDefault="00F96FE3" w:rsidP="00CA418C">
            <w:pPr>
              <w:tabs>
                <w:tab w:val="left" w:pos="631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Информационная деятельность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3.1.</w:t>
            </w:r>
          </w:p>
        </w:tc>
        <w:tc>
          <w:tcPr>
            <w:tcW w:w="4860" w:type="dxa"/>
            <w:gridSpan w:val="2"/>
            <w:vAlign w:val="center"/>
          </w:tcPr>
          <w:p w:rsidR="00F96FE3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Осуществлять широкую санитарно-просветительную работу среди населения о мерах индивидуальной и общественной профилактики гриппа и ОРВИ</w:t>
            </w:r>
          </w:p>
          <w:p w:rsidR="00F96FE3" w:rsidRPr="0064205B" w:rsidRDefault="00F96FE3" w:rsidP="001930B9">
            <w:pPr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государственные санитарные врачи городов и районов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Руководители   управлений/отделов   </w:t>
            </w:r>
          </w:p>
          <w:p w:rsidR="00F96FE3" w:rsidRPr="001D3AE0" w:rsidRDefault="00CA418C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F96FE3"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дравоохранения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96FE3"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Главные врачи   учреждений здравоохранения</w:t>
            </w:r>
          </w:p>
        </w:tc>
      </w:tr>
      <w:tr w:rsidR="00F96FE3" w:rsidRPr="001D3AE0" w:rsidTr="001930B9">
        <w:tc>
          <w:tcPr>
            <w:tcW w:w="981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3.2.</w:t>
            </w:r>
          </w:p>
        </w:tc>
        <w:tc>
          <w:tcPr>
            <w:tcW w:w="4860" w:type="dxa"/>
            <w:gridSpan w:val="2"/>
            <w:vAlign w:val="center"/>
          </w:tcPr>
          <w:p w:rsidR="00F96FE3" w:rsidRPr="001D3AE0" w:rsidRDefault="00F96FE3" w:rsidP="001930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информирование населения Донецкой Народной Республики об эпид</w:t>
            </w:r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емической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по гриппу и ОРВИ и проведении профилактических и противоэпидемических мероприятий по предупреждению распространения заболеваний гриппом и ОРВИ</w:t>
            </w:r>
          </w:p>
        </w:tc>
        <w:tc>
          <w:tcPr>
            <w:tcW w:w="1638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3E0483">
              <w:rPr>
                <w:rFonts w:ascii="Times New Roman" w:hAnsi="Times New Roman"/>
                <w:sz w:val="24"/>
                <w:szCs w:val="24"/>
                <w:lang w:eastAsia="ru-RU"/>
              </w:rPr>
              <w:t>эпид</w:t>
            </w:r>
            <w:r w:rsidR="003E0483" w:rsidRPr="003E0483">
              <w:rPr>
                <w:rFonts w:ascii="Times New Roman" w:hAnsi="Times New Roman"/>
                <w:sz w:val="24"/>
                <w:szCs w:val="24"/>
                <w:lang w:eastAsia="ru-RU"/>
              </w:rPr>
              <w:t>емичес</w:t>
            </w:r>
            <w:proofErr w:type="spellEnd"/>
            <w:r w:rsidR="003E0483" w:rsidRPr="003E0483">
              <w:rPr>
                <w:rFonts w:ascii="Times New Roman" w:hAnsi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="003E0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сезона</w:t>
            </w:r>
          </w:p>
        </w:tc>
        <w:tc>
          <w:tcPr>
            <w:tcW w:w="2439" w:type="dxa"/>
            <w:vAlign w:val="center"/>
          </w:tcPr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  управлений/ отделов   здравоохранения</w:t>
            </w:r>
            <w:r w:rsidR="00CA418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Главные врачи  учреждений здравоохранения</w:t>
            </w:r>
          </w:p>
          <w:p w:rsidR="00F96FE3" w:rsidRPr="001D3AE0" w:rsidRDefault="00F96FE3" w:rsidP="00F96FE3">
            <w:pPr>
              <w:autoSpaceDE w:val="0"/>
              <w:autoSpaceDN w:val="0"/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D3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государственные санитарные врачи городов и районов     </w:t>
            </w:r>
          </w:p>
        </w:tc>
      </w:tr>
    </w:tbl>
    <w:p w:rsidR="0064205B" w:rsidRPr="00FC552B" w:rsidRDefault="0064205B" w:rsidP="0064205B">
      <w:pPr>
        <w:widowControl w:val="0"/>
        <w:spacing w:after="12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64205B" w:rsidRPr="00FC552B" w:rsidRDefault="0064205B" w:rsidP="0064205B">
      <w:pPr>
        <w:widowControl w:val="0"/>
        <w:spacing w:after="120" w:line="240" w:lineRule="auto"/>
        <w:rPr>
          <w:rFonts w:ascii="Times New Roman" w:hAnsi="Times New Roman"/>
          <w:lang w:eastAsia="ru-RU"/>
        </w:rPr>
      </w:pPr>
    </w:p>
    <w:p w:rsidR="0064205B" w:rsidRPr="000D4679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79">
        <w:rPr>
          <w:rFonts w:ascii="Times New Roman" w:hAnsi="Times New Roman"/>
          <w:sz w:val="24"/>
          <w:szCs w:val="24"/>
          <w:lang w:eastAsia="ru-RU"/>
        </w:rPr>
        <w:t xml:space="preserve">Директор Департамента </w:t>
      </w:r>
    </w:p>
    <w:p w:rsidR="00085BFE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79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</w:p>
    <w:p w:rsidR="0064205B" w:rsidRPr="000D4679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медицинской помощи</w:t>
      </w:r>
      <w:r w:rsidR="00085BFE">
        <w:rPr>
          <w:rFonts w:ascii="Times New Roman" w:hAnsi="Times New Roman"/>
          <w:sz w:val="24"/>
          <w:szCs w:val="24"/>
          <w:lang w:eastAsia="ru-RU"/>
        </w:rPr>
        <w:tab/>
      </w:r>
      <w:r w:rsidR="00085BFE">
        <w:rPr>
          <w:rFonts w:ascii="Times New Roman" w:hAnsi="Times New Roman"/>
          <w:sz w:val="24"/>
          <w:szCs w:val="24"/>
          <w:lang w:eastAsia="ru-RU"/>
        </w:rPr>
        <w:tab/>
      </w:r>
      <w:r w:rsidR="00085BF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D4679">
        <w:rPr>
          <w:rFonts w:ascii="Times New Roman" w:hAnsi="Times New Roman"/>
          <w:sz w:val="24"/>
          <w:szCs w:val="24"/>
          <w:lang w:eastAsia="ru-RU"/>
        </w:rPr>
        <w:t xml:space="preserve">Н.Г. </w:t>
      </w:r>
      <w:proofErr w:type="gramStart"/>
      <w:r w:rsidRPr="000D4679">
        <w:rPr>
          <w:rFonts w:ascii="Times New Roman" w:hAnsi="Times New Roman"/>
          <w:sz w:val="24"/>
          <w:szCs w:val="24"/>
          <w:lang w:eastAsia="ru-RU"/>
        </w:rPr>
        <w:t>Подольская</w:t>
      </w:r>
      <w:proofErr w:type="gramEnd"/>
    </w:p>
    <w:p w:rsidR="0064205B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205B" w:rsidRPr="000D4679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205B" w:rsidRPr="000D4679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79">
        <w:rPr>
          <w:rFonts w:ascii="Times New Roman" w:hAnsi="Times New Roman"/>
          <w:sz w:val="24"/>
          <w:szCs w:val="24"/>
          <w:lang w:eastAsia="ru-RU"/>
        </w:rPr>
        <w:t xml:space="preserve">Директор Департамента </w:t>
      </w:r>
    </w:p>
    <w:p w:rsidR="0064205B" w:rsidRPr="000D4679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79">
        <w:rPr>
          <w:rFonts w:ascii="Times New Roman" w:hAnsi="Times New Roman"/>
          <w:sz w:val="24"/>
          <w:szCs w:val="24"/>
          <w:lang w:eastAsia="ru-RU"/>
        </w:rPr>
        <w:t xml:space="preserve">Государственной санитарно – </w:t>
      </w:r>
    </w:p>
    <w:p w:rsidR="0064205B" w:rsidRPr="000D4679" w:rsidRDefault="0064205B" w:rsidP="006420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679">
        <w:rPr>
          <w:rFonts w:ascii="Times New Roman" w:hAnsi="Times New Roman"/>
          <w:sz w:val="24"/>
          <w:szCs w:val="24"/>
          <w:lang w:eastAsia="ru-RU"/>
        </w:rPr>
        <w:t>эпидемиологической службы</w:t>
      </w:r>
      <w:r w:rsidRPr="000D4679">
        <w:rPr>
          <w:rFonts w:ascii="Times New Roman" w:hAnsi="Times New Roman"/>
          <w:sz w:val="24"/>
          <w:szCs w:val="24"/>
          <w:lang w:eastAsia="ru-RU"/>
        </w:rPr>
        <w:tab/>
      </w:r>
      <w:r w:rsidRPr="000D4679">
        <w:rPr>
          <w:rFonts w:ascii="Times New Roman" w:hAnsi="Times New Roman"/>
          <w:sz w:val="24"/>
          <w:szCs w:val="24"/>
          <w:lang w:eastAsia="ru-RU"/>
        </w:rPr>
        <w:tab/>
      </w:r>
      <w:r w:rsidRPr="000D4679">
        <w:rPr>
          <w:rFonts w:ascii="Times New Roman" w:hAnsi="Times New Roman"/>
          <w:sz w:val="24"/>
          <w:szCs w:val="24"/>
          <w:lang w:eastAsia="ru-RU"/>
        </w:rPr>
        <w:tab/>
      </w:r>
      <w:r w:rsidRPr="000D4679">
        <w:rPr>
          <w:rFonts w:ascii="Times New Roman" w:hAnsi="Times New Roman"/>
          <w:sz w:val="24"/>
          <w:szCs w:val="24"/>
          <w:lang w:eastAsia="ru-RU"/>
        </w:rPr>
        <w:tab/>
      </w:r>
      <w:r w:rsidRPr="000D4679">
        <w:rPr>
          <w:rFonts w:ascii="Times New Roman" w:hAnsi="Times New Roman"/>
          <w:sz w:val="24"/>
          <w:szCs w:val="24"/>
          <w:lang w:eastAsia="ru-RU"/>
        </w:rPr>
        <w:tab/>
      </w:r>
      <w:r w:rsidRPr="000D4679">
        <w:rPr>
          <w:rFonts w:ascii="Times New Roman" w:hAnsi="Times New Roman"/>
          <w:sz w:val="24"/>
          <w:szCs w:val="24"/>
          <w:lang w:eastAsia="ru-RU"/>
        </w:rPr>
        <w:tab/>
        <w:t xml:space="preserve">Д.Г. </w:t>
      </w:r>
      <w:proofErr w:type="spellStart"/>
      <w:r w:rsidRPr="000D4679">
        <w:rPr>
          <w:rFonts w:ascii="Times New Roman" w:hAnsi="Times New Roman"/>
          <w:sz w:val="24"/>
          <w:szCs w:val="24"/>
          <w:lang w:eastAsia="ru-RU"/>
        </w:rPr>
        <w:t>Клишкан</w:t>
      </w:r>
      <w:proofErr w:type="spellEnd"/>
    </w:p>
    <w:p w:rsidR="00FE62B9" w:rsidRDefault="00FE62B9"/>
    <w:sectPr w:rsidR="00FE62B9" w:rsidSect="00F96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B9" w:rsidRDefault="00FE62B9" w:rsidP="0064205B">
      <w:pPr>
        <w:spacing w:after="0" w:line="240" w:lineRule="auto"/>
      </w:pPr>
      <w:r>
        <w:separator/>
      </w:r>
    </w:p>
  </w:endnote>
  <w:endnote w:type="continuationSeparator" w:id="0">
    <w:p w:rsidR="00FE62B9" w:rsidRDefault="00FE62B9" w:rsidP="006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9" w:rsidRDefault="00FE62B9" w:rsidP="00FE6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2B9" w:rsidRDefault="00FE62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9" w:rsidRDefault="00FE62B9" w:rsidP="00FE62B9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9" w:rsidRDefault="00FE62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B9" w:rsidRDefault="00FE62B9" w:rsidP="0064205B">
      <w:pPr>
        <w:spacing w:after="0" w:line="240" w:lineRule="auto"/>
      </w:pPr>
      <w:r>
        <w:separator/>
      </w:r>
    </w:p>
  </w:footnote>
  <w:footnote w:type="continuationSeparator" w:id="0">
    <w:p w:rsidR="00FE62B9" w:rsidRDefault="00FE62B9" w:rsidP="0064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9" w:rsidRDefault="00FE6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019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E62B9" w:rsidRPr="00406122" w:rsidRDefault="00FE62B9">
        <w:pPr>
          <w:pStyle w:val="a6"/>
          <w:jc w:val="center"/>
          <w:rPr>
            <w:rFonts w:ascii="Times New Roman" w:hAnsi="Times New Roman"/>
          </w:rPr>
        </w:pPr>
        <w:r w:rsidRPr="00406122">
          <w:rPr>
            <w:rFonts w:ascii="Times New Roman" w:hAnsi="Times New Roman"/>
            <w:sz w:val="24"/>
            <w:szCs w:val="24"/>
          </w:rPr>
          <w:fldChar w:fldCharType="begin"/>
        </w:r>
        <w:r w:rsidRPr="004061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6122">
          <w:rPr>
            <w:rFonts w:ascii="Times New Roman" w:hAnsi="Times New Roman"/>
            <w:sz w:val="24"/>
            <w:szCs w:val="24"/>
          </w:rPr>
          <w:fldChar w:fldCharType="separate"/>
        </w:r>
        <w:r w:rsidR="00B43523">
          <w:rPr>
            <w:rFonts w:ascii="Times New Roman" w:hAnsi="Times New Roman"/>
            <w:noProof/>
            <w:sz w:val="24"/>
            <w:szCs w:val="24"/>
          </w:rPr>
          <w:t>9</w:t>
        </w:r>
        <w:r w:rsidRPr="004061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E62B9" w:rsidRPr="00406122" w:rsidRDefault="00FE62B9">
    <w:pPr>
      <w:pStyle w:val="a6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06122">
      <w:rPr>
        <w:rFonts w:ascii="Times New Roman" w:hAnsi="Times New Roman"/>
      </w:rPr>
      <w:t xml:space="preserve">Продолжение приложения </w:t>
    </w:r>
  </w:p>
  <w:p w:rsidR="00FE62B9" w:rsidRDefault="00FE62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9" w:rsidRDefault="00FE62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D"/>
    <w:rsid w:val="00073DFC"/>
    <w:rsid w:val="00081C76"/>
    <w:rsid w:val="00085BFE"/>
    <w:rsid w:val="000F1D37"/>
    <w:rsid w:val="001930B9"/>
    <w:rsid w:val="00196C4B"/>
    <w:rsid w:val="001A6CB0"/>
    <w:rsid w:val="001D058A"/>
    <w:rsid w:val="002B544B"/>
    <w:rsid w:val="003E0483"/>
    <w:rsid w:val="00406122"/>
    <w:rsid w:val="004274B1"/>
    <w:rsid w:val="00447CCD"/>
    <w:rsid w:val="0046433C"/>
    <w:rsid w:val="00557134"/>
    <w:rsid w:val="005B4EA5"/>
    <w:rsid w:val="00615745"/>
    <w:rsid w:val="0064205B"/>
    <w:rsid w:val="006D1058"/>
    <w:rsid w:val="006F1D22"/>
    <w:rsid w:val="007059CD"/>
    <w:rsid w:val="007069B2"/>
    <w:rsid w:val="00717C0C"/>
    <w:rsid w:val="00720BB5"/>
    <w:rsid w:val="007B468F"/>
    <w:rsid w:val="00824ABF"/>
    <w:rsid w:val="008359F7"/>
    <w:rsid w:val="00837428"/>
    <w:rsid w:val="00886394"/>
    <w:rsid w:val="008B0C98"/>
    <w:rsid w:val="008C73FC"/>
    <w:rsid w:val="008E3415"/>
    <w:rsid w:val="009802E3"/>
    <w:rsid w:val="009C613B"/>
    <w:rsid w:val="009F4F18"/>
    <w:rsid w:val="00A528C0"/>
    <w:rsid w:val="00B0021D"/>
    <w:rsid w:val="00B047B9"/>
    <w:rsid w:val="00B43523"/>
    <w:rsid w:val="00B97F0D"/>
    <w:rsid w:val="00C53225"/>
    <w:rsid w:val="00C8028D"/>
    <w:rsid w:val="00CA418C"/>
    <w:rsid w:val="00CE3BEE"/>
    <w:rsid w:val="00D05F3D"/>
    <w:rsid w:val="00D1361B"/>
    <w:rsid w:val="00D83586"/>
    <w:rsid w:val="00DC399A"/>
    <w:rsid w:val="00E02F34"/>
    <w:rsid w:val="00E27B59"/>
    <w:rsid w:val="00F530BF"/>
    <w:rsid w:val="00F866C6"/>
    <w:rsid w:val="00F96FE3"/>
    <w:rsid w:val="00FE1BAD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4205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0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2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4205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0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tilnaja</cp:lastModifiedBy>
  <cp:revision>10</cp:revision>
  <dcterms:created xsi:type="dcterms:W3CDTF">2019-10-08T09:36:00Z</dcterms:created>
  <dcterms:modified xsi:type="dcterms:W3CDTF">2019-10-23T13:14:00Z</dcterms:modified>
</cp:coreProperties>
</file>