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2E" w:rsidRPr="0040308E" w:rsidRDefault="0052162E" w:rsidP="0052162E">
      <w:pPr>
        <w:spacing w:after="0" w:line="320" w:lineRule="atLeas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40308E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52162E" w:rsidRPr="0040308E" w:rsidRDefault="0052162E" w:rsidP="0052162E">
      <w:pPr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40308E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4030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08E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52162E" w:rsidRPr="0040308E" w:rsidRDefault="0052162E" w:rsidP="0052162E">
      <w:pPr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40308E">
        <w:rPr>
          <w:rFonts w:ascii="Times New Roman" w:hAnsi="Times New Roman" w:cs="Times New Roman"/>
          <w:sz w:val="28"/>
          <w:szCs w:val="28"/>
        </w:rPr>
        <w:t xml:space="preserve">лицензиатом лицензионных условий </w:t>
      </w:r>
    </w:p>
    <w:p w:rsidR="0052162E" w:rsidRPr="0040308E" w:rsidRDefault="0052162E" w:rsidP="0052162E">
      <w:pPr>
        <w:spacing w:after="0"/>
        <w:ind w:left="468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308E">
        <w:rPr>
          <w:rFonts w:ascii="Times New Roman" w:hAnsi="Times New Roman" w:cs="Times New Roman"/>
          <w:sz w:val="28"/>
          <w:szCs w:val="28"/>
        </w:rPr>
        <w:t xml:space="preserve"> (пункт 6.4)</w:t>
      </w:r>
    </w:p>
    <w:p w:rsidR="0052162E" w:rsidRPr="0040308E" w:rsidRDefault="0052162E" w:rsidP="0052162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3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2E" w:rsidRPr="0040308E" w:rsidRDefault="0052162E" w:rsidP="0052162E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30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ДОНЕЦКАЯ НАРОДНАЯ РЕСПУБЛИКА </w:t>
      </w:r>
    </w:p>
    <w:p w:rsidR="0052162E" w:rsidRPr="0040308E" w:rsidRDefault="0052162E" w:rsidP="0052162E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030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52162E" w:rsidRPr="0040308E" w:rsidRDefault="0052162E" w:rsidP="0052162E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030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52162E" w:rsidRPr="0040308E" w:rsidRDefault="0052162E" w:rsidP="0052162E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030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52162E" w:rsidRPr="0040308E" w:rsidRDefault="0052162E" w:rsidP="0052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308E">
        <w:rPr>
          <w:rFonts w:ascii="Times New Roman" w:hAnsi="Times New Roman" w:cs="Times New Roman"/>
          <w:sz w:val="24"/>
          <w:szCs w:val="24"/>
          <w:lang w:eastAsia="ru-RU"/>
        </w:rPr>
        <w:t xml:space="preserve">83001 г. Донецк, ул. </w:t>
      </w:r>
      <w:proofErr w:type="gramStart"/>
      <w:r w:rsidRPr="0040308E">
        <w:rPr>
          <w:rFonts w:ascii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40308E">
        <w:rPr>
          <w:rFonts w:ascii="Times New Roman" w:hAnsi="Times New Roman" w:cs="Times New Roman"/>
          <w:sz w:val="24"/>
          <w:szCs w:val="24"/>
          <w:lang w:eastAsia="ru-RU"/>
        </w:rPr>
        <w:t xml:space="preserve">, 13, </w:t>
      </w:r>
      <w:proofErr w:type="spellStart"/>
      <w:r w:rsidRPr="0040308E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0308E">
        <w:rPr>
          <w:rFonts w:ascii="Times New Roman" w:hAnsi="Times New Roman" w:cs="Times New Roman"/>
          <w:sz w:val="24"/>
          <w:szCs w:val="24"/>
          <w:lang w:eastAsia="ru-RU"/>
        </w:rPr>
        <w:t>: minjkx@gmail.com</w:t>
      </w:r>
    </w:p>
    <w:p w:rsidR="0052162E" w:rsidRPr="0040308E" w:rsidRDefault="0052162E" w:rsidP="0052162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3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162E" w:rsidRPr="0040308E" w:rsidRDefault="0052162E" w:rsidP="0052162E">
      <w:pPr>
        <w:pStyle w:val="3"/>
        <w:spacing w:before="0" w:line="240" w:lineRule="auto"/>
        <w:jc w:val="center"/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  <w:t xml:space="preserve">АКТ </w:t>
      </w:r>
      <w:r w:rsidRPr="0040308E"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  <w:br/>
        <w:t xml:space="preserve">о выявлении недостоверных сведений в документах, </w:t>
      </w:r>
    </w:p>
    <w:p w:rsidR="0052162E" w:rsidRPr="0040308E" w:rsidRDefault="0052162E" w:rsidP="0052162E">
      <w:pPr>
        <w:pStyle w:val="3"/>
        <w:spacing w:before="0" w:line="240" w:lineRule="auto"/>
        <w:jc w:val="center"/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</w:pPr>
      <w:proofErr w:type="gramStart"/>
      <w:r w:rsidRPr="0040308E"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  <w:t>поданных</w:t>
      </w:r>
      <w:proofErr w:type="gramEnd"/>
      <w:r w:rsidRPr="0040308E">
        <w:rPr>
          <w:rFonts w:ascii="Times New Roman" w:eastAsia="WenQuanYi Zen Hei Sharp" w:hAnsi="Times New Roman" w:cs="Times New Roman"/>
          <w:color w:val="auto"/>
          <w:kern w:val="1"/>
          <w:sz w:val="28"/>
          <w:szCs w:val="28"/>
          <w:lang w:eastAsia="zh-CN"/>
        </w:rPr>
        <w:t xml:space="preserve"> для получения лицензии</w:t>
      </w:r>
    </w:p>
    <w:p w:rsidR="0052162E" w:rsidRPr="0040308E" w:rsidRDefault="0052162E" w:rsidP="0052162E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</w:p>
    <w:p w:rsidR="0052162E" w:rsidRPr="0040308E" w:rsidRDefault="0052162E" w:rsidP="0052162E">
      <w:pPr>
        <w:widowControl w:val="0"/>
        <w:suppressAutoHyphens/>
        <w:spacing w:after="120" w:line="36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u w:val="single"/>
          <w:lang w:eastAsia="zh-CN"/>
        </w:rPr>
        <w:t>от  «     »               2015г.</w:t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№____</w:t>
      </w:r>
    </w:p>
    <w:p w:rsidR="0052162E" w:rsidRPr="0040308E" w:rsidRDefault="0052162E" w:rsidP="0052162E">
      <w:pPr>
        <w:widowControl w:val="0"/>
        <w:suppressAutoHyphens/>
        <w:spacing w:after="0" w:line="200" w:lineRule="atLeast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Во время проверки___________________________________________</w:t>
      </w:r>
    </w:p>
    <w:p w:rsidR="0052162E" w:rsidRPr="0040308E" w:rsidRDefault="0052162E" w:rsidP="0052162E">
      <w:pPr>
        <w:widowControl w:val="0"/>
        <w:suppressAutoHyphens/>
        <w:spacing w:after="0" w:line="200" w:lineRule="atLeast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(наименование лицензиата, местонахождение, идентификационный код)</w:t>
      </w:r>
    </w:p>
    <w:p w:rsidR="0052162E" w:rsidRPr="0040308E" w:rsidRDefault="0052162E" w:rsidP="0052162E">
      <w:pPr>
        <w:widowControl w:val="0"/>
        <w:suppressAutoHyphens/>
        <w:spacing w:after="120" w:line="240" w:lineRule="auto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Лицензия на проведение хозяйственной деятельности серия ____ №______, выданная «___» ____________ 201_г. __________________________________</w:t>
      </w:r>
    </w:p>
    <w:p w:rsidR="0052162E" w:rsidRPr="0040308E" w:rsidRDefault="0052162E" w:rsidP="0052162E">
      <w:pPr>
        <w:widowControl w:val="0"/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(наименование органа, выдавшего лицензию)</w:t>
      </w:r>
    </w:p>
    <w:p w:rsidR="0052162E" w:rsidRPr="0040308E" w:rsidRDefault="0052162E" w:rsidP="0052162E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Были выявлены недостоверные сведения в документах, поданных лицензиатом для получения лицензии, а именно:</w:t>
      </w:r>
    </w:p>
    <w:p w:rsidR="0052162E" w:rsidRPr="0040308E" w:rsidRDefault="0052162E" w:rsidP="0052162E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__________________________________________________________________</w:t>
      </w:r>
    </w:p>
    <w:p w:rsidR="0052162E" w:rsidRPr="0040308E" w:rsidRDefault="0052162E" w:rsidP="0052162E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Лица, которые проводили проверку:</w:t>
      </w:r>
    </w:p>
    <w:p w:rsidR="0052162E" w:rsidRPr="0040308E" w:rsidRDefault="004E65BB" w:rsidP="0052162E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301.2pt;margin-top:16.65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EaTAIAAFQ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/Ho9GMYyUHnwRSQ+B2lj3iqsGeSPD1hkiFpXLlZSgCGWSkIasLq3ztEh6CPBZpZqJug7C&#10;qCVqMzwe9UchwKpaMO/0x6xZzPPaoBXx0gpPqBE8j48ZtZQsgFWcsOnedkTUOxuS19LjQWFAZ2/t&#10;tPNhHI+nZ9OzYW/YP532hnFR9F7O8mHvdJa8GBWDIs+L5KOnlgzTSjDGpWd30HEy/Dud7G/UToFH&#10;JR/bED1FD/0Csod3IB0m64e5k8Vcsc2VOUwcpBsO76+ZvxuP92A//hlMfgE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FfQ&#10;ARpMAgAAVAQAAA4AAAAAAAAAAAAAAAAALgIAAGRycy9lMm9Eb2MueG1sUEsBAi0AFAAGAAgAAAAh&#10;AMjGRhbdAAAACQEAAA8AAAAAAAAAAAAAAAAApgQAAGRycy9kb3ducmV2LnhtbFBLBQYAAAAABAAE&#10;APMAAACwBQAAAAA=&#10;"/>
        </w:pict>
      </w:r>
      <w:r w:rsidR="0052162E"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                                               ______________                        </w:t>
      </w:r>
    </w:p>
    <w:p w:rsidR="0052162E" w:rsidRPr="0040308E" w:rsidRDefault="0052162E" w:rsidP="0052162E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40308E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(подпись)</w:t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>(фамилия, инициалы)</w:t>
      </w:r>
    </w:p>
    <w:p w:rsidR="0052162E" w:rsidRPr="0040308E" w:rsidRDefault="0052162E" w:rsidP="0052162E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С актом </w:t>
      </w:r>
      <w:proofErr w:type="gramStart"/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ознакомлен</w:t>
      </w:r>
      <w:proofErr w:type="gramEnd"/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,</w:t>
      </w:r>
    </w:p>
    <w:p w:rsidR="0052162E" w:rsidRPr="0040308E" w:rsidRDefault="0052162E" w:rsidP="0052162E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один экземпляр получил:</w:t>
      </w:r>
    </w:p>
    <w:p w:rsidR="0052162E" w:rsidRPr="0040308E" w:rsidRDefault="0052162E" w:rsidP="0052162E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Лицензиат или уполномоченное лицо</w:t>
      </w:r>
    </w:p>
    <w:p w:rsidR="0052162E" w:rsidRPr="0040308E" w:rsidRDefault="0052162E" w:rsidP="0052162E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     _________________                        _____________________</w:t>
      </w:r>
    </w:p>
    <w:p w:rsidR="0052162E" w:rsidRPr="0040308E" w:rsidRDefault="0052162E" w:rsidP="0052162E">
      <w:pPr>
        <w:widowControl w:val="0"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40308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="0040308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</w:t>
      </w:r>
      <w:r w:rsidRPr="0040308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(дата)   </w:t>
      </w:r>
      <w:r w:rsid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</w:t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(подпись)                         </w:t>
      </w:r>
      <w:r w:rsid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</w:t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(инициалы и фамилия)</w:t>
      </w:r>
    </w:p>
    <w:p w:rsidR="0052162E" w:rsidRPr="0040308E" w:rsidRDefault="0052162E" w:rsidP="0052162E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40308E">
        <w:rPr>
          <w:rFonts w:ascii="Arial" w:eastAsia="WenQuanYi Zen Hei Sharp" w:hAnsi="Arial" w:cs="Arial"/>
          <w:color w:val="000000"/>
          <w:kern w:val="1"/>
          <w:sz w:val="28"/>
          <w:szCs w:val="28"/>
          <w:lang w:eastAsia="zh-CN"/>
        </w:rPr>
        <w:t xml:space="preserve"> </w:t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____________________________________________________________________        </w:t>
      </w:r>
    </w:p>
    <w:p w:rsidR="0052162E" w:rsidRPr="0040308E" w:rsidRDefault="0052162E" w:rsidP="0052162E">
      <w:pPr>
        <w:widowControl w:val="0"/>
        <w:suppressLineNumbers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40308E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(в случае отказа лица в получении акта делается  отметка)</w:t>
      </w:r>
    </w:p>
    <w:p w:rsidR="008951A1" w:rsidRPr="0040308E" w:rsidRDefault="008951A1" w:rsidP="0052162E">
      <w:bookmarkStart w:id="0" w:name="_GoBack"/>
      <w:bookmarkEnd w:id="0"/>
    </w:p>
    <w:sectPr w:rsidR="008951A1" w:rsidRPr="0040308E" w:rsidSect="008F3CAF">
      <w:headerReference w:type="default" r:id="rId7"/>
      <w:pgSz w:w="11906" w:h="16838"/>
      <w:pgMar w:top="71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BB" w:rsidRDefault="004E65BB" w:rsidP="004E65BB">
      <w:pPr>
        <w:spacing w:after="0" w:line="240" w:lineRule="auto"/>
      </w:pPr>
      <w:r>
        <w:separator/>
      </w:r>
    </w:p>
  </w:endnote>
  <w:endnote w:type="continuationSeparator" w:id="0">
    <w:p w:rsidR="004E65BB" w:rsidRDefault="004E65BB" w:rsidP="004E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BB" w:rsidRDefault="004E65BB" w:rsidP="004E65BB">
      <w:pPr>
        <w:spacing w:after="0" w:line="240" w:lineRule="auto"/>
      </w:pPr>
      <w:r>
        <w:separator/>
      </w:r>
    </w:p>
  </w:footnote>
  <w:footnote w:type="continuationSeparator" w:id="0">
    <w:p w:rsidR="004E65BB" w:rsidRDefault="004E65BB" w:rsidP="004E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FB" w:rsidRDefault="004E65BB">
    <w:pPr>
      <w:pStyle w:val="a4"/>
      <w:jc w:val="center"/>
    </w:pPr>
    <w:r>
      <w:fldChar w:fldCharType="begin"/>
    </w:r>
    <w:r w:rsidR="0052162E">
      <w:instrText>PAGE   \* MERGEFORMAT</w:instrText>
    </w:r>
    <w:r>
      <w:fldChar w:fldCharType="separate"/>
    </w:r>
    <w:r w:rsidR="0052162E">
      <w:rPr>
        <w:noProof/>
      </w:rPr>
      <w:t>12</w:t>
    </w:r>
    <w:r>
      <w:fldChar w:fldCharType="end"/>
    </w:r>
  </w:p>
  <w:p w:rsidR="003734FB" w:rsidRDefault="004030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1E1"/>
    <w:rsid w:val="00245EAA"/>
    <w:rsid w:val="00296CBC"/>
    <w:rsid w:val="0040308E"/>
    <w:rsid w:val="004E65BB"/>
    <w:rsid w:val="0052162E"/>
    <w:rsid w:val="00652F72"/>
    <w:rsid w:val="008951A1"/>
    <w:rsid w:val="00DA01E1"/>
    <w:rsid w:val="00DA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2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245EA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C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245EAA"/>
    <w:rPr>
      <w:rFonts w:ascii="Cambria" w:eastAsia="Times New Roman" w:hAnsi="Cambria" w:cs="Cambria"/>
      <w:b/>
      <w:bCs/>
      <w:color w:val="4F81BD"/>
    </w:rPr>
  </w:style>
  <w:style w:type="paragraph" w:styleId="a4">
    <w:name w:val="header"/>
    <w:basedOn w:val="a"/>
    <w:link w:val="a5"/>
    <w:uiPriority w:val="99"/>
    <w:rsid w:val="0052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62E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0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diakov.net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7</cp:revision>
  <dcterms:created xsi:type="dcterms:W3CDTF">2015-09-04T09:35:00Z</dcterms:created>
  <dcterms:modified xsi:type="dcterms:W3CDTF">2016-03-22T09:16:00Z</dcterms:modified>
</cp:coreProperties>
</file>