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27" w:rsidRPr="00A21057" w:rsidRDefault="00304C27" w:rsidP="00304C27">
      <w:pPr>
        <w:pStyle w:val="a3"/>
        <w:spacing w:before="0" w:beforeAutospacing="0" w:after="0" w:afterAutospacing="0" w:line="276" w:lineRule="auto"/>
        <w:ind w:left="3828" w:firstLine="708"/>
        <w:rPr>
          <w:rStyle w:val="apple-converted-space"/>
          <w:sz w:val="28"/>
          <w:szCs w:val="21"/>
        </w:rPr>
      </w:pPr>
      <w:r w:rsidRPr="00A21057">
        <w:rPr>
          <w:sz w:val="28"/>
          <w:szCs w:val="21"/>
        </w:rPr>
        <w:t xml:space="preserve">Приложение к </w:t>
      </w:r>
      <w:hyperlink r:id="rId5" w:anchor="77" w:history="1">
        <w:r w:rsidRPr="00A21057">
          <w:rPr>
            <w:rStyle w:val="a4"/>
            <w:color w:val="auto"/>
            <w:sz w:val="28"/>
            <w:szCs w:val="21"/>
            <w:u w:val="none"/>
            <w:bdr w:val="none" w:sz="0" w:space="0" w:color="auto" w:frame="1"/>
          </w:rPr>
          <w:t>ГОС СПО</w:t>
        </w:r>
      </w:hyperlink>
      <w:r w:rsidRPr="00A21057">
        <w:rPr>
          <w:rStyle w:val="apple-converted-space"/>
          <w:sz w:val="28"/>
          <w:szCs w:val="21"/>
        </w:rPr>
        <w:t xml:space="preserve"> </w:t>
      </w:r>
    </w:p>
    <w:p w:rsidR="00304C27" w:rsidRPr="00A21057" w:rsidRDefault="00304C27" w:rsidP="00304C27">
      <w:pPr>
        <w:pStyle w:val="a3"/>
        <w:spacing w:before="0" w:beforeAutospacing="0" w:after="0" w:afterAutospacing="0" w:line="276" w:lineRule="auto"/>
        <w:ind w:left="4536"/>
        <w:rPr>
          <w:sz w:val="28"/>
          <w:szCs w:val="21"/>
        </w:rPr>
      </w:pPr>
      <w:r w:rsidRPr="00A21057">
        <w:rPr>
          <w:sz w:val="28"/>
          <w:szCs w:val="21"/>
        </w:rPr>
        <w:t xml:space="preserve">по специальности 23.02.05 Эксплуатация </w:t>
      </w:r>
    </w:p>
    <w:p w:rsidR="00304C27" w:rsidRPr="00A21057" w:rsidRDefault="00304C27" w:rsidP="00304C27">
      <w:pPr>
        <w:pStyle w:val="a3"/>
        <w:spacing w:before="0" w:beforeAutospacing="0" w:after="0" w:afterAutospacing="0" w:line="276" w:lineRule="auto"/>
        <w:ind w:left="4536"/>
        <w:rPr>
          <w:sz w:val="28"/>
          <w:szCs w:val="26"/>
        </w:rPr>
      </w:pPr>
      <w:r w:rsidRPr="00A21057">
        <w:rPr>
          <w:sz w:val="28"/>
          <w:szCs w:val="21"/>
        </w:rPr>
        <w:t>транспортного электрооборудования и автоматики (по видам транспорта, за исключением водного)</w:t>
      </w:r>
    </w:p>
    <w:p w:rsidR="00304C27" w:rsidRPr="00A21057" w:rsidRDefault="00304C27" w:rsidP="00304C27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6"/>
        </w:rPr>
      </w:pPr>
    </w:p>
    <w:p w:rsidR="00304C27" w:rsidRPr="0074170C" w:rsidRDefault="00304C27" w:rsidP="00304C27">
      <w:pPr>
        <w:pStyle w:val="3"/>
        <w:spacing w:before="0" w:beforeAutospacing="0" w:after="0" w:afterAutospacing="0" w:line="360" w:lineRule="auto"/>
        <w:jc w:val="center"/>
        <w:rPr>
          <w:sz w:val="28"/>
          <w:szCs w:val="26"/>
        </w:rPr>
      </w:pPr>
      <w:r w:rsidRPr="0074170C">
        <w:rPr>
          <w:sz w:val="28"/>
          <w:szCs w:val="26"/>
        </w:rPr>
        <w:t>ПЕРЕЧЕНЬ</w:t>
      </w:r>
    </w:p>
    <w:p w:rsidR="00304C27" w:rsidRPr="0074170C" w:rsidRDefault="00304C27" w:rsidP="00304C27">
      <w:pPr>
        <w:pStyle w:val="3"/>
        <w:spacing w:before="0" w:beforeAutospacing="0" w:after="0" w:afterAutospacing="0" w:line="360" w:lineRule="auto"/>
        <w:jc w:val="center"/>
        <w:rPr>
          <w:sz w:val="28"/>
          <w:szCs w:val="26"/>
        </w:rPr>
      </w:pPr>
      <w:r w:rsidRPr="0074170C">
        <w:rPr>
          <w:sz w:val="28"/>
          <w:szCs w:val="26"/>
        </w:rPr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304C27" w:rsidRPr="00324BEC" w:rsidRDefault="00304C27" w:rsidP="00304C27">
      <w:pPr>
        <w:pStyle w:val="3"/>
        <w:spacing w:before="0" w:beforeAutospacing="0" w:after="0" w:afterAutospacing="0" w:line="360" w:lineRule="auto"/>
        <w:jc w:val="center"/>
        <w:rPr>
          <w:b w:val="0"/>
          <w:sz w:val="28"/>
          <w:szCs w:val="2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64"/>
        <w:gridCol w:w="5221"/>
      </w:tblGrid>
      <w:tr w:rsidR="00304C27" w:rsidRPr="00A21057" w:rsidTr="007B1718">
        <w:tc>
          <w:tcPr>
            <w:tcW w:w="4290" w:type="dxa"/>
          </w:tcPr>
          <w:p w:rsidR="00304C27" w:rsidRPr="00A21057" w:rsidRDefault="00304C27" w:rsidP="007B171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057">
              <w:rPr>
                <w:rFonts w:ascii="Times New Roman" w:hAnsi="Times New Roman" w:cs="Times New Roman"/>
                <w:sz w:val="28"/>
                <w:szCs w:val="28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5378" w:type="dxa"/>
            <w:vAlign w:val="center"/>
          </w:tcPr>
          <w:p w:rsidR="00304C27" w:rsidRPr="00A21057" w:rsidRDefault="00304C27" w:rsidP="007B171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21057">
              <w:rPr>
                <w:bCs/>
                <w:sz w:val="28"/>
                <w:szCs w:val="28"/>
              </w:rPr>
              <w:t>Наименование профессий рабочих, должностей служащих</w:t>
            </w:r>
          </w:p>
        </w:tc>
      </w:tr>
      <w:tr w:rsidR="00304C27" w:rsidRPr="00A21057" w:rsidTr="007B1718">
        <w:tc>
          <w:tcPr>
            <w:tcW w:w="4290" w:type="dxa"/>
            <w:vAlign w:val="center"/>
          </w:tcPr>
          <w:p w:rsidR="00304C27" w:rsidRPr="00A21057" w:rsidRDefault="00304C27" w:rsidP="007B17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1057">
              <w:rPr>
                <w:sz w:val="28"/>
                <w:szCs w:val="28"/>
              </w:rPr>
              <w:t>18590</w:t>
            </w:r>
          </w:p>
        </w:tc>
        <w:tc>
          <w:tcPr>
            <w:tcW w:w="5378" w:type="dxa"/>
          </w:tcPr>
          <w:p w:rsidR="00304C27" w:rsidRPr="00A21057" w:rsidRDefault="00304C27" w:rsidP="007B1718">
            <w:pPr>
              <w:spacing w:line="360" w:lineRule="auto"/>
              <w:ind w:left="99" w:right="119"/>
              <w:rPr>
                <w:sz w:val="28"/>
                <w:szCs w:val="28"/>
              </w:rPr>
            </w:pPr>
            <w:r w:rsidRPr="00A21057">
              <w:rPr>
                <w:sz w:val="28"/>
                <w:szCs w:val="28"/>
              </w:rPr>
              <w:t>Слесарь-электрик по ремонту электрооборудования</w:t>
            </w:r>
          </w:p>
        </w:tc>
      </w:tr>
      <w:tr w:rsidR="00304C27" w:rsidRPr="00A21057" w:rsidTr="007B1718">
        <w:tc>
          <w:tcPr>
            <w:tcW w:w="4290" w:type="dxa"/>
            <w:vAlign w:val="center"/>
          </w:tcPr>
          <w:p w:rsidR="00304C27" w:rsidRPr="00A21057" w:rsidRDefault="00304C27" w:rsidP="007B17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1057">
              <w:rPr>
                <w:sz w:val="28"/>
                <w:szCs w:val="28"/>
              </w:rPr>
              <w:t>18511</w:t>
            </w:r>
          </w:p>
        </w:tc>
        <w:tc>
          <w:tcPr>
            <w:tcW w:w="5378" w:type="dxa"/>
          </w:tcPr>
          <w:p w:rsidR="00304C27" w:rsidRPr="00A21057" w:rsidRDefault="00304C27" w:rsidP="007B1718">
            <w:pPr>
              <w:spacing w:line="360" w:lineRule="auto"/>
              <w:ind w:left="99" w:right="119"/>
              <w:rPr>
                <w:sz w:val="28"/>
                <w:szCs w:val="28"/>
              </w:rPr>
            </w:pPr>
            <w:r w:rsidRPr="00A21057">
              <w:rPr>
                <w:sz w:val="28"/>
                <w:szCs w:val="28"/>
              </w:rPr>
              <w:t>Слесарь по ремонту автомобилей</w:t>
            </w:r>
          </w:p>
        </w:tc>
      </w:tr>
    </w:tbl>
    <w:p w:rsidR="00304C27" w:rsidRPr="00324BEC" w:rsidRDefault="00304C27" w:rsidP="00304C27">
      <w:pPr>
        <w:spacing w:line="360" w:lineRule="auto"/>
        <w:rPr>
          <w:sz w:val="28"/>
        </w:rPr>
      </w:pPr>
    </w:p>
    <w:p w:rsidR="00997387" w:rsidRDefault="00997387">
      <w:bookmarkStart w:id="0" w:name="_GoBack"/>
      <w:bookmarkEnd w:id="0"/>
    </w:p>
    <w:sectPr w:rsidR="0099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05"/>
    <w:rsid w:val="00304C27"/>
    <w:rsid w:val="00997387"/>
    <w:rsid w:val="00F5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04C27"/>
    <w:pPr>
      <w:spacing w:before="100" w:beforeAutospacing="1" w:after="100" w:afterAutospacing="1"/>
      <w:outlineLvl w:val="2"/>
    </w:pPr>
    <w:rPr>
      <w:b/>
      <w:bCs/>
      <w:sz w:val="27"/>
      <w:szCs w:val="27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4C27"/>
    <w:rPr>
      <w:rFonts w:ascii="Times New Roman" w:eastAsia="Times New Roman" w:hAnsi="Times New Roman" w:cs="Times New Roman"/>
      <w:b/>
      <w:bCs/>
      <w:sz w:val="27"/>
      <w:szCs w:val="27"/>
      <w:lang w:eastAsia="ru-RU" w:bidi="hi-IN"/>
    </w:rPr>
  </w:style>
  <w:style w:type="paragraph" w:styleId="a3">
    <w:name w:val="Normal (Web)"/>
    <w:basedOn w:val="a"/>
    <w:rsid w:val="00304C27"/>
    <w:pPr>
      <w:spacing w:before="100" w:beforeAutospacing="1" w:after="100" w:afterAutospacing="1"/>
    </w:pPr>
    <w:rPr>
      <w:lang w:bidi="hi-IN"/>
    </w:rPr>
  </w:style>
  <w:style w:type="character" w:customStyle="1" w:styleId="apple-converted-space">
    <w:name w:val="apple-converted-space"/>
    <w:basedOn w:val="a0"/>
    <w:rsid w:val="00304C27"/>
  </w:style>
  <w:style w:type="character" w:styleId="a4">
    <w:name w:val="Hyperlink"/>
    <w:uiPriority w:val="99"/>
    <w:rsid w:val="00304C27"/>
    <w:rPr>
      <w:color w:val="0000FF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304C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04C27"/>
    <w:pPr>
      <w:spacing w:before="100" w:beforeAutospacing="1" w:after="100" w:afterAutospacing="1"/>
      <w:outlineLvl w:val="2"/>
    </w:pPr>
    <w:rPr>
      <w:b/>
      <w:bCs/>
      <w:sz w:val="27"/>
      <w:szCs w:val="27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4C27"/>
    <w:rPr>
      <w:rFonts w:ascii="Times New Roman" w:eastAsia="Times New Roman" w:hAnsi="Times New Roman" w:cs="Times New Roman"/>
      <w:b/>
      <w:bCs/>
      <w:sz w:val="27"/>
      <w:szCs w:val="27"/>
      <w:lang w:eastAsia="ru-RU" w:bidi="hi-IN"/>
    </w:rPr>
  </w:style>
  <w:style w:type="paragraph" w:styleId="a3">
    <w:name w:val="Normal (Web)"/>
    <w:basedOn w:val="a"/>
    <w:rsid w:val="00304C27"/>
    <w:pPr>
      <w:spacing w:before="100" w:beforeAutospacing="1" w:after="100" w:afterAutospacing="1"/>
    </w:pPr>
    <w:rPr>
      <w:lang w:bidi="hi-IN"/>
    </w:rPr>
  </w:style>
  <w:style w:type="character" w:customStyle="1" w:styleId="apple-converted-space">
    <w:name w:val="apple-converted-space"/>
    <w:basedOn w:val="a0"/>
    <w:rsid w:val="00304C27"/>
  </w:style>
  <w:style w:type="character" w:styleId="a4">
    <w:name w:val="Hyperlink"/>
    <w:uiPriority w:val="99"/>
    <w:rsid w:val="00304C27"/>
    <w:rPr>
      <w:color w:val="0000FF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304C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5708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diakov.net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2015-11-04T14:24:00Z</dcterms:created>
  <dcterms:modified xsi:type="dcterms:W3CDTF">2015-11-04T14:24:00Z</dcterms:modified>
</cp:coreProperties>
</file>